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DE7412">
        <w:rPr>
          <w:b/>
          <w:sz w:val="28"/>
        </w:rPr>
        <w:t>31</w:t>
      </w:r>
      <w:r w:rsidR="00BB2A6B">
        <w:rPr>
          <w:b/>
          <w:sz w:val="28"/>
        </w:rPr>
        <w:t xml:space="preserve"> </w:t>
      </w:r>
      <w:r w:rsidR="00B03711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</w:t>
      </w:r>
      <w:r w:rsidR="00DE7412">
        <w:rPr>
          <w:b/>
          <w:sz w:val="28"/>
        </w:rPr>
        <w:t>майга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3409CE" w:rsidRPr="008F7354" w:rsidRDefault="00CF498F" w:rsidP="008C0678">
      <w:pPr>
        <w:rPr>
          <w:b/>
          <w:bCs/>
          <w:color w:val="000000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7A5953" w:rsidRPr="004D79A5" w:rsidRDefault="007A5953" w:rsidP="00E6449D">
      <w:pPr>
        <w:ind w:left="567" w:right="-142"/>
        <w:rPr>
          <w:b/>
          <w:bCs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444816" w:rsidRPr="004351C3" w:rsidTr="007A5953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Шторм</w:t>
            </w:r>
          </w:p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кисәтү</w:t>
            </w:r>
          </w:p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югары янгын сүндерү</w:t>
            </w:r>
          </w:p>
          <w:p w:rsidR="00444816" w:rsidRPr="008C0678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урманнарның куркынычы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E7412" w:rsidRPr="00DE7412" w:rsidRDefault="00DE7412" w:rsidP="00DE7412">
            <w:pPr>
              <w:ind w:firstLine="459"/>
              <w:jc w:val="both"/>
              <w:rPr>
                <w:sz w:val="26"/>
                <w:szCs w:val="26"/>
              </w:rPr>
            </w:pPr>
            <w:r w:rsidRPr="00DE7412">
              <w:rPr>
                <w:sz w:val="26"/>
                <w:szCs w:val="26"/>
              </w:rPr>
              <w:t>2024 елның 27 маеннан 31 маена кадәр Татарстан Республикасы территориясендә</w:t>
            </w:r>
          </w:p>
          <w:p w:rsidR="00DE7412" w:rsidRPr="00DE7412" w:rsidRDefault="00DE7412" w:rsidP="00DE7412">
            <w:pPr>
              <w:ind w:firstLine="459"/>
              <w:jc w:val="both"/>
              <w:rPr>
                <w:sz w:val="26"/>
                <w:szCs w:val="26"/>
              </w:rPr>
            </w:pPr>
            <w:r w:rsidRPr="00DE7412">
              <w:rPr>
                <w:sz w:val="26"/>
                <w:szCs w:val="26"/>
              </w:rPr>
              <w:t>Татарстан урыны белән урманнарда янгын куркынычы зур булачак</w:t>
            </w:r>
          </w:p>
          <w:p w:rsidR="007A5953" w:rsidRPr="007A5953" w:rsidRDefault="00DE7412" w:rsidP="00DE7412">
            <w:pPr>
              <w:ind w:firstLine="459"/>
              <w:jc w:val="both"/>
              <w:rPr>
                <w:sz w:val="26"/>
                <w:szCs w:val="26"/>
              </w:rPr>
            </w:pPr>
            <w:r w:rsidRPr="00DE7412">
              <w:rPr>
                <w:sz w:val="26"/>
                <w:szCs w:val="26"/>
              </w:rPr>
              <w:t>(4 сыйныф).</w:t>
            </w:r>
          </w:p>
        </w:tc>
      </w:tr>
      <w:tr w:rsidR="007A5953" w:rsidRPr="004351C3" w:rsidTr="009B5875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5953" w:rsidRPr="008C0678" w:rsidRDefault="007A5953" w:rsidP="007A5953">
            <w:pPr>
              <w:jc w:val="center"/>
              <w:rPr>
                <w:b/>
              </w:rPr>
            </w:pPr>
            <w:r w:rsidRPr="008C0678">
              <w:rPr>
                <w:b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7412" w:rsidRPr="00DE7412" w:rsidRDefault="00DE7412" w:rsidP="00DE7412">
            <w:pPr>
              <w:jc w:val="center"/>
              <w:rPr>
                <w:b/>
                <w:sz w:val="26"/>
                <w:szCs w:val="26"/>
              </w:rPr>
            </w:pPr>
            <w:r w:rsidRPr="00DE7412">
              <w:rPr>
                <w:b/>
                <w:sz w:val="26"/>
                <w:szCs w:val="26"/>
              </w:rPr>
              <w:t>Консультация - интенсивлык турында кисәтү</w:t>
            </w:r>
          </w:p>
          <w:p w:rsidR="00DE7412" w:rsidRPr="00DE7412" w:rsidRDefault="00DE7412" w:rsidP="00DE7412">
            <w:pPr>
              <w:jc w:val="center"/>
              <w:rPr>
                <w:b/>
                <w:sz w:val="26"/>
                <w:szCs w:val="26"/>
              </w:rPr>
            </w:pPr>
            <w:r w:rsidRPr="00DE7412">
              <w:rPr>
                <w:b/>
                <w:sz w:val="26"/>
                <w:szCs w:val="26"/>
              </w:rPr>
              <w:t>метеорологик күренешләр</w:t>
            </w:r>
          </w:p>
          <w:p w:rsidR="00DE7412" w:rsidRPr="00DE7412" w:rsidRDefault="00DE7412" w:rsidP="00DE7412">
            <w:pPr>
              <w:jc w:val="center"/>
              <w:rPr>
                <w:b/>
                <w:sz w:val="26"/>
                <w:szCs w:val="26"/>
              </w:rPr>
            </w:pPr>
            <w:r w:rsidRPr="00DE7412">
              <w:rPr>
                <w:b/>
                <w:sz w:val="26"/>
                <w:szCs w:val="26"/>
              </w:rPr>
              <w:t>18 сәгатьтән 30 майга кадәр 2024 елның 31 маенда 18 сәгатькә кадәр</w:t>
            </w:r>
          </w:p>
          <w:p w:rsidR="00DE7412" w:rsidRPr="00DE7412" w:rsidRDefault="00DE7412" w:rsidP="00DE7412">
            <w:pPr>
              <w:jc w:val="center"/>
              <w:rPr>
                <w:b/>
                <w:sz w:val="26"/>
                <w:szCs w:val="26"/>
              </w:rPr>
            </w:pPr>
            <w:r w:rsidRPr="00DE7412">
              <w:rPr>
                <w:b/>
                <w:sz w:val="26"/>
                <w:szCs w:val="26"/>
              </w:rPr>
              <w:t>31 майда Татарстан Республикасы территориясендә түбәндәге урыннар көтелә:</w:t>
            </w:r>
          </w:p>
          <w:p w:rsidR="00DE7412" w:rsidRPr="00DE7412" w:rsidRDefault="00DE7412" w:rsidP="00DE7412">
            <w:pPr>
              <w:jc w:val="center"/>
              <w:rPr>
                <w:b/>
                <w:sz w:val="26"/>
                <w:szCs w:val="26"/>
              </w:rPr>
            </w:pPr>
            <w:r w:rsidRPr="00DE7412">
              <w:rPr>
                <w:b/>
                <w:sz w:val="26"/>
                <w:szCs w:val="26"/>
              </w:rPr>
              <w:t>төнлә томан;</w:t>
            </w:r>
          </w:p>
          <w:p w:rsidR="00DE7412" w:rsidRPr="00DE7412" w:rsidRDefault="00DE7412" w:rsidP="00DE7412">
            <w:pPr>
              <w:jc w:val="center"/>
              <w:rPr>
                <w:b/>
                <w:sz w:val="26"/>
                <w:szCs w:val="26"/>
              </w:rPr>
            </w:pPr>
            <w:r w:rsidRPr="00DE7412">
              <w:rPr>
                <w:b/>
                <w:sz w:val="26"/>
                <w:szCs w:val="26"/>
              </w:rPr>
              <w:t>- төнлә һәм көндез кыска вакытлы җил көчәйгән.</w:t>
            </w:r>
          </w:p>
          <w:p w:rsidR="007A5953" w:rsidRPr="000C6ABC" w:rsidRDefault="00DE7412" w:rsidP="00DE741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E7412">
              <w:rPr>
                <w:b/>
                <w:sz w:val="26"/>
                <w:szCs w:val="26"/>
              </w:rPr>
              <w:t>15-20 м/с (һәм Казанда)</w:t>
            </w:r>
          </w:p>
        </w:tc>
      </w:tr>
      <w:tr w:rsidR="00444816" w:rsidRPr="000017A9" w:rsidTr="009B5875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816" w:rsidRPr="00677478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 xml:space="preserve">Татарстан Республикасы территориясендә гадәттән тыш хәл (һәлакәтләр) </w:t>
            </w:r>
          </w:p>
          <w:p w:rsidR="00444816" w:rsidRPr="003F78D4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килеп чыгу куркынычы</w:t>
            </w:r>
          </w:p>
        </w:tc>
      </w:tr>
      <w:tr w:rsidR="00AF6E98" w:rsidRPr="000017A9" w:rsidTr="00E953EE">
        <w:trPr>
          <w:trHeight w:val="49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AF6E98" w:rsidRDefault="00AF6E98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F6E98">
              <w:rPr>
                <w:b/>
                <w:bCs/>
                <w:sz w:val="26"/>
                <w:szCs w:val="26"/>
              </w:rPr>
              <w:t>Гадә</w:t>
            </w:r>
            <w:r w:rsidRPr="00AF6E98">
              <w:rPr>
                <w:bCs/>
                <w:sz w:val="26"/>
                <w:szCs w:val="26"/>
              </w:rPr>
              <w:t>т</w:t>
            </w:r>
            <w:r w:rsidRPr="00AF6E98">
              <w:rPr>
                <w:b/>
                <w:bCs/>
                <w:sz w:val="26"/>
                <w:szCs w:val="26"/>
              </w:rPr>
              <w:t>тән</w:t>
            </w:r>
          </w:p>
          <w:p w:rsidR="00AF6E98" w:rsidRPr="00AF6E98" w:rsidRDefault="00AF6E98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F6E98">
              <w:rPr>
                <w:b/>
                <w:bCs/>
                <w:sz w:val="26"/>
                <w:szCs w:val="26"/>
              </w:rPr>
              <w:t xml:space="preserve">тыш хәлнең техноген чыганаклары </w:t>
            </w:r>
          </w:p>
          <w:p w:rsidR="00AF6E98" w:rsidRPr="00E5627F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</w:t>
            </w:r>
          </w:p>
          <w:p w:rsidR="00AF6E98" w:rsidRDefault="00E24039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pt;margin-top:4.2pt;width:142.75pt;height:0;flip:x;z-index:251658240" o:connectortype="straight"/>
              </w:pict>
            </w:r>
          </w:p>
          <w:p w:rsidR="00AF6E98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AF6E98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AF6E98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AF6E98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AF6E98" w:rsidRPr="00E5627F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E5627F">
              <w:rPr>
                <w:b/>
                <w:bCs/>
                <w:sz w:val="26"/>
                <w:szCs w:val="26"/>
              </w:rPr>
              <w:t>Табигый</w:t>
            </w:r>
          </w:p>
          <w:p w:rsidR="00AF6E98" w:rsidRDefault="00AF6E98" w:rsidP="00E5627F">
            <w:pPr>
              <w:jc w:val="center"/>
              <w:rPr>
                <w:b/>
                <w:sz w:val="24"/>
                <w:szCs w:val="24"/>
              </w:rPr>
            </w:pPr>
            <w:r w:rsidRPr="00E5627F">
              <w:rPr>
                <w:b/>
                <w:sz w:val="24"/>
                <w:szCs w:val="24"/>
              </w:rPr>
              <w:t>гадәттән тыш</w:t>
            </w:r>
          </w:p>
          <w:p w:rsidR="00AF6E98" w:rsidRPr="00E5627F" w:rsidRDefault="00AF6E98" w:rsidP="00E5627F">
            <w:pPr>
              <w:jc w:val="center"/>
              <w:rPr>
                <w:b/>
                <w:sz w:val="24"/>
                <w:szCs w:val="24"/>
              </w:rPr>
            </w:pPr>
            <w:r w:rsidRPr="00E5627F">
              <w:rPr>
                <w:b/>
                <w:sz w:val="24"/>
                <w:szCs w:val="24"/>
              </w:rPr>
              <w:t>хәлләр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E953EE" w:rsidRDefault="00AF6E98" w:rsidP="00E953EE">
            <w:pPr>
              <w:snapToGrid w:val="0"/>
              <w:jc w:val="center"/>
              <w:rPr>
                <w:sz w:val="26"/>
                <w:szCs w:val="26"/>
              </w:rPr>
            </w:pPr>
            <w:r w:rsidRPr="00E953EE">
              <w:rPr>
                <w:sz w:val="26"/>
                <w:szCs w:val="26"/>
              </w:rPr>
              <w:t>Юл-транспорт һәлакәтләре белән бәйле куркынычлар</w:t>
            </w:r>
          </w:p>
          <w:p w:rsidR="00AF6E98" w:rsidRPr="005F014D" w:rsidRDefault="00AF6E98" w:rsidP="00E953EE">
            <w:pPr>
              <w:snapToGrid w:val="0"/>
              <w:jc w:val="center"/>
              <w:rPr>
                <w:sz w:val="26"/>
                <w:szCs w:val="26"/>
              </w:rPr>
            </w:pPr>
            <w:r w:rsidRPr="00E953EE">
              <w:rPr>
                <w:sz w:val="26"/>
                <w:szCs w:val="26"/>
              </w:rPr>
              <w:t>республика автомобиль юлларында</w:t>
            </w:r>
          </w:p>
        </w:tc>
      </w:tr>
      <w:tr w:rsidR="00AF6E98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F31B54" w:rsidRDefault="00AF6E98" w:rsidP="00E953EE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F31B54">
              <w:rPr>
                <w:rFonts w:cs="Calibri"/>
                <w:sz w:val="26"/>
                <w:szCs w:val="26"/>
                <w:lang w:eastAsia="ar-SA"/>
              </w:rPr>
              <w:t>Су объектларында һәлакәтләр барлыкка килү куркынычы,</w:t>
            </w:r>
          </w:p>
          <w:p w:rsidR="00AF6E98" w:rsidRPr="00F31B54" w:rsidRDefault="00AF6E98" w:rsidP="00E953EE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rFonts w:cs="Calibri"/>
                <w:sz w:val="26"/>
                <w:szCs w:val="26"/>
                <w:lang w:eastAsia="ar-SA"/>
              </w:rPr>
              <w:t>елга судноларын эксплуатацияләү белән бәйле</w:t>
            </w:r>
          </w:p>
        </w:tc>
      </w:tr>
      <w:tr w:rsidR="00AF6E98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F31B54" w:rsidRDefault="00AF6E98" w:rsidP="00E953EE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F31B54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AF6E98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6E98" w:rsidRPr="005C0D7D" w:rsidRDefault="00AF6E98" w:rsidP="009B5875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677478">
              <w:rPr>
                <w:rFonts w:cs="Calibri"/>
                <w:sz w:val="26"/>
                <w:szCs w:val="26"/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AF6E98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5C0D7D" w:rsidRDefault="00AF6E98" w:rsidP="009B58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</w:t>
            </w:r>
            <w:r w:rsidRPr="00677478">
              <w:rPr>
                <w:sz w:val="26"/>
                <w:szCs w:val="26"/>
              </w:rPr>
              <w:t>у объектларында һәлакәтләр килеп чыгу куркынычы</w:t>
            </w:r>
          </w:p>
        </w:tc>
      </w:tr>
      <w:tr w:rsidR="00AF6E98" w:rsidRPr="000017A9" w:rsidTr="00E5627F">
        <w:trPr>
          <w:trHeight w:val="6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0017A9" w:rsidRDefault="00AF6E98" w:rsidP="009B587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677478" w:rsidRDefault="00AF6E98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Торак пунктлар территорияләрен су басу куркынычы</w:t>
            </w:r>
          </w:p>
          <w:p w:rsidR="00AF6E98" w:rsidRPr="005C0D7D" w:rsidRDefault="00AF6E98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сусаклагычларның йогынты ясау зонасында урнашкан</w:t>
            </w:r>
          </w:p>
        </w:tc>
      </w:tr>
      <w:tr w:rsidR="00AF6E98" w:rsidRPr="000017A9" w:rsidTr="009B5875">
        <w:trPr>
          <w:trHeight w:val="71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0017A9" w:rsidRDefault="00AF6E98" w:rsidP="009B587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E5627F" w:rsidRDefault="00AF6E98" w:rsidP="00E5627F">
            <w:pPr>
              <w:snapToGrid w:val="0"/>
              <w:jc w:val="center"/>
              <w:rPr>
                <w:sz w:val="26"/>
                <w:szCs w:val="26"/>
              </w:rPr>
            </w:pPr>
            <w:r w:rsidRPr="00E5627F">
              <w:rPr>
                <w:sz w:val="26"/>
                <w:szCs w:val="26"/>
              </w:rPr>
              <w:t>Агрометеорологик хәлнең начарлану куркынычы,</w:t>
            </w:r>
          </w:p>
          <w:p w:rsidR="00AF6E98" w:rsidRPr="00677478" w:rsidRDefault="00AF6E98" w:rsidP="00E5627F">
            <w:pPr>
              <w:snapToGrid w:val="0"/>
              <w:jc w:val="center"/>
              <w:rPr>
                <w:sz w:val="26"/>
                <w:szCs w:val="26"/>
              </w:rPr>
            </w:pPr>
            <w:r w:rsidRPr="00E5627F">
              <w:rPr>
                <w:sz w:val="26"/>
                <w:szCs w:val="26"/>
              </w:rPr>
              <w:t>иген культураларына зыян килү һәм һәлак булу</w:t>
            </w:r>
          </w:p>
        </w:tc>
      </w:tr>
    </w:tbl>
    <w:p w:rsidR="00FC3470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8C0678" w:rsidRPr="006008EF" w:rsidRDefault="008C0678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193CD8" w:rsidRPr="00193CD8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 xml:space="preserve">2024 елның </w:t>
      </w:r>
      <w:r w:rsidR="00DE7412">
        <w:rPr>
          <w:bCs w:val="0"/>
          <w:sz w:val="24"/>
          <w:szCs w:val="24"/>
        </w:rPr>
        <w:t>31</w:t>
      </w:r>
      <w:r w:rsidRPr="00193CD8">
        <w:rPr>
          <w:bCs w:val="0"/>
          <w:sz w:val="24"/>
          <w:szCs w:val="24"/>
        </w:rPr>
        <w:t xml:space="preserve"> маена</w:t>
      </w:r>
    </w:p>
    <w:p w:rsidR="003056E5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>202</w:t>
      </w:r>
      <w:r w:rsidR="00B03711">
        <w:rPr>
          <w:bCs w:val="0"/>
          <w:sz w:val="24"/>
          <w:szCs w:val="24"/>
        </w:rPr>
        <w:t xml:space="preserve">4 елның 18 сәгатеннән </w:t>
      </w:r>
      <w:r w:rsidRPr="00193CD8">
        <w:rPr>
          <w:bCs w:val="0"/>
          <w:sz w:val="24"/>
          <w:szCs w:val="24"/>
        </w:rPr>
        <w:t xml:space="preserve"> </w:t>
      </w:r>
      <w:r w:rsidR="00DE7412">
        <w:rPr>
          <w:bCs w:val="0"/>
          <w:sz w:val="24"/>
          <w:szCs w:val="24"/>
        </w:rPr>
        <w:t>30</w:t>
      </w:r>
      <w:r w:rsidR="00FF6B0D">
        <w:rPr>
          <w:bCs w:val="0"/>
          <w:sz w:val="24"/>
          <w:szCs w:val="24"/>
        </w:rPr>
        <w:t xml:space="preserve"> </w:t>
      </w:r>
      <w:r w:rsidR="00B03711">
        <w:rPr>
          <w:bCs w:val="0"/>
          <w:sz w:val="24"/>
          <w:szCs w:val="24"/>
        </w:rPr>
        <w:t xml:space="preserve"> майнын</w:t>
      </w:r>
      <w:r w:rsidRPr="00193CD8">
        <w:rPr>
          <w:bCs w:val="0"/>
          <w:sz w:val="24"/>
          <w:szCs w:val="24"/>
        </w:rPr>
        <w:t xml:space="preserve"> 18 сәгатькә кадәр</w:t>
      </w:r>
      <w:r w:rsidR="00B03711">
        <w:rPr>
          <w:bCs w:val="0"/>
          <w:sz w:val="24"/>
          <w:szCs w:val="24"/>
        </w:rPr>
        <w:t xml:space="preserve"> </w:t>
      </w:r>
      <w:r w:rsidR="00DE7412">
        <w:rPr>
          <w:bCs w:val="0"/>
          <w:sz w:val="24"/>
          <w:szCs w:val="24"/>
        </w:rPr>
        <w:t>31</w:t>
      </w:r>
      <w:r w:rsidR="00C61D67">
        <w:rPr>
          <w:bCs w:val="0"/>
          <w:sz w:val="24"/>
          <w:szCs w:val="24"/>
        </w:rPr>
        <w:t xml:space="preserve"> нче мае</w:t>
      </w:r>
      <w:r w:rsidR="00F354FB">
        <w:rPr>
          <w:bCs w:val="0"/>
          <w:sz w:val="24"/>
          <w:szCs w:val="24"/>
        </w:rPr>
        <w:t xml:space="preserve">на </w:t>
      </w:r>
      <w:r w:rsidR="00B03711">
        <w:rPr>
          <w:bCs w:val="0"/>
          <w:sz w:val="24"/>
          <w:szCs w:val="24"/>
        </w:rPr>
        <w:t>2024 елнын</w:t>
      </w:r>
    </w:p>
    <w:p w:rsidR="00DE7412" w:rsidRPr="00DE7412" w:rsidRDefault="00DE7412" w:rsidP="00DE7412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  <w:r w:rsidRPr="00DE7412">
        <w:rPr>
          <w:b w:val="0"/>
          <w:bCs w:val="0"/>
          <w:sz w:val="24"/>
          <w:szCs w:val="24"/>
        </w:rPr>
        <w:t>Алмашынучан болытлы һава. Урыны белән кыска вакытлы яңгыр, яшен.</w:t>
      </w:r>
    </w:p>
    <w:p w:rsidR="00DE7412" w:rsidRPr="00DE7412" w:rsidRDefault="00DE7412" w:rsidP="00DE7412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  <w:r w:rsidRPr="00DE7412">
        <w:rPr>
          <w:b w:val="0"/>
          <w:bCs w:val="0"/>
          <w:sz w:val="24"/>
          <w:szCs w:val="24"/>
        </w:rPr>
        <w:t>Төнлә аерым районнарда томан.</w:t>
      </w:r>
    </w:p>
    <w:p w:rsidR="00DE7412" w:rsidRPr="00DE7412" w:rsidRDefault="00DE7412" w:rsidP="00DE7412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  <w:r w:rsidRPr="00DE7412">
        <w:rPr>
          <w:b w:val="0"/>
          <w:bCs w:val="0"/>
          <w:sz w:val="24"/>
          <w:szCs w:val="24"/>
        </w:rPr>
        <w:t>Көнчыгыш чирек җиле 5-10 м/с, урыны-урыны белән 14 м га кадәр, яшен тизлеге белән</w:t>
      </w:r>
    </w:p>
    <w:p w:rsidR="00DE7412" w:rsidRPr="00DE7412" w:rsidRDefault="00DE7412" w:rsidP="00DE7412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  <w:r w:rsidRPr="00DE7412">
        <w:rPr>
          <w:b w:val="0"/>
          <w:bCs w:val="0"/>
          <w:sz w:val="24"/>
          <w:szCs w:val="24"/>
        </w:rPr>
        <w:t>кыска вакытлы көчәю 15-20 м/с.</w:t>
      </w:r>
    </w:p>
    <w:p w:rsidR="00DE7412" w:rsidRPr="00DE7412" w:rsidRDefault="00DE7412" w:rsidP="00DE7412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  <w:r w:rsidRPr="00DE7412">
        <w:rPr>
          <w:b w:val="0"/>
          <w:bCs w:val="0"/>
          <w:sz w:val="24"/>
          <w:szCs w:val="24"/>
        </w:rPr>
        <w:t>Төнлә минималь температура  10... 15˚.</w:t>
      </w:r>
    </w:p>
    <w:p w:rsidR="00F31B54" w:rsidRPr="006008EF" w:rsidRDefault="00DE7412" w:rsidP="00DE7412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  <w:r w:rsidRPr="00DE7412">
        <w:rPr>
          <w:b w:val="0"/>
          <w:bCs w:val="0"/>
          <w:sz w:val="24"/>
          <w:szCs w:val="24"/>
        </w:rPr>
        <w:t>Көндез - 24... 29˚.</w:t>
      </w:r>
    </w:p>
    <w:sectPr w:rsidR="00F31B54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CA4" w:rsidRDefault="00C50CA4" w:rsidP="00057DBD">
      <w:r>
        <w:separator/>
      </w:r>
    </w:p>
  </w:endnote>
  <w:endnote w:type="continuationSeparator" w:id="1">
    <w:p w:rsidR="00C50CA4" w:rsidRDefault="00C50CA4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CA4" w:rsidRDefault="00C50CA4" w:rsidP="00057DBD">
      <w:r>
        <w:separator/>
      </w:r>
    </w:p>
  </w:footnote>
  <w:footnote w:type="continuationSeparator" w:id="1">
    <w:p w:rsidR="00C50CA4" w:rsidRDefault="00C50CA4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E24039">
    <w:pPr>
      <w:pStyle w:val="a3"/>
      <w:spacing w:line="14" w:lineRule="auto"/>
      <w:ind w:left="0" w:firstLine="0"/>
      <w:jc w:val="left"/>
      <w:rPr>
        <w:sz w:val="20"/>
      </w:rPr>
    </w:pPr>
    <w:r w:rsidRPr="00E240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A27"/>
    <w:multiLevelType w:val="hybridMultilevel"/>
    <w:tmpl w:val="F0DCB4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78E5EE3"/>
    <w:multiLevelType w:val="hybridMultilevel"/>
    <w:tmpl w:val="E4C01C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6BF2"/>
    <w:rsid w:val="00057DBD"/>
    <w:rsid w:val="00061F78"/>
    <w:rsid w:val="0006337F"/>
    <w:rsid w:val="00072938"/>
    <w:rsid w:val="00084303"/>
    <w:rsid w:val="000871A2"/>
    <w:rsid w:val="00096804"/>
    <w:rsid w:val="000A6DD0"/>
    <w:rsid w:val="000A7070"/>
    <w:rsid w:val="000B77DF"/>
    <w:rsid w:val="000C25B3"/>
    <w:rsid w:val="000C6ABC"/>
    <w:rsid w:val="000D1B6B"/>
    <w:rsid w:val="000E2702"/>
    <w:rsid w:val="000E2B7B"/>
    <w:rsid w:val="000F1293"/>
    <w:rsid w:val="00110D72"/>
    <w:rsid w:val="00110F93"/>
    <w:rsid w:val="00123F88"/>
    <w:rsid w:val="00124C3F"/>
    <w:rsid w:val="00124D14"/>
    <w:rsid w:val="00146039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27068"/>
    <w:rsid w:val="00236732"/>
    <w:rsid w:val="00246F4F"/>
    <w:rsid w:val="00252473"/>
    <w:rsid w:val="00257037"/>
    <w:rsid w:val="00262081"/>
    <w:rsid w:val="002714DD"/>
    <w:rsid w:val="0028307F"/>
    <w:rsid w:val="00294F20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03C1"/>
    <w:rsid w:val="00332034"/>
    <w:rsid w:val="00334B20"/>
    <w:rsid w:val="003409CE"/>
    <w:rsid w:val="0035166A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816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4177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77478"/>
    <w:rsid w:val="006914C7"/>
    <w:rsid w:val="006A60D1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953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97E9B"/>
    <w:rsid w:val="008A632B"/>
    <w:rsid w:val="008C0678"/>
    <w:rsid w:val="008C4ADB"/>
    <w:rsid w:val="008C75C1"/>
    <w:rsid w:val="008E08FC"/>
    <w:rsid w:val="008F7501"/>
    <w:rsid w:val="00906C87"/>
    <w:rsid w:val="00915F86"/>
    <w:rsid w:val="0091649B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A143B"/>
    <w:rsid w:val="009B6034"/>
    <w:rsid w:val="009C03AA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2D1"/>
    <w:rsid w:val="00A37DEA"/>
    <w:rsid w:val="00A52A1D"/>
    <w:rsid w:val="00A55F1A"/>
    <w:rsid w:val="00A61274"/>
    <w:rsid w:val="00A61E04"/>
    <w:rsid w:val="00A61EE8"/>
    <w:rsid w:val="00A62CDA"/>
    <w:rsid w:val="00A656F3"/>
    <w:rsid w:val="00A9322E"/>
    <w:rsid w:val="00AA3DE8"/>
    <w:rsid w:val="00AB343E"/>
    <w:rsid w:val="00AC16A9"/>
    <w:rsid w:val="00AD168D"/>
    <w:rsid w:val="00AD5B86"/>
    <w:rsid w:val="00AE50BC"/>
    <w:rsid w:val="00AF3C24"/>
    <w:rsid w:val="00AF6E98"/>
    <w:rsid w:val="00B03711"/>
    <w:rsid w:val="00B056BF"/>
    <w:rsid w:val="00B163D3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5C39"/>
    <w:rsid w:val="00B86B71"/>
    <w:rsid w:val="00B95B57"/>
    <w:rsid w:val="00BA29BA"/>
    <w:rsid w:val="00BA7AAD"/>
    <w:rsid w:val="00BB2A6B"/>
    <w:rsid w:val="00BB4D70"/>
    <w:rsid w:val="00BB5EE9"/>
    <w:rsid w:val="00BC59CA"/>
    <w:rsid w:val="00BE560D"/>
    <w:rsid w:val="00BE7602"/>
    <w:rsid w:val="00BF2CC7"/>
    <w:rsid w:val="00C06427"/>
    <w:rsid w:val="00C1062B"/>
    <w:rsid w:val="00C22F41"/>
    <w:rsid w:val="00C340C2"/>
    <w:rsid w:val="00C37F0B"/>
    <w:rsid w:val="00C41240"/>
    <w:rsid w:val="00C4199B"/>
    <w:rsid w:val="00C449F0"/>
    <w:rsid w:val="00C45B15"/>
    <w:rsid w:val="00C47DA3"/>
    <w:rsid w:val="00C50CA4"/>
    <w:rsid w:val="00C61D67"/>
    <w:rsid w:val="00C6533A"/>
    <w:rsid w:val="00C661AC"/>
    <w:rsid w:val="00C67308"/>
    <w:rsid w:val="00C80B72"/>
    <w:rsid w:val="00C93031"/>
    <w:rsid w:val="00CA30EB"/>
    <w:rsid w:val="00CB1A4E"/>
    <w:rsid w:val="00CC77BF"/>
    <w:rsid w:val="00CF498F"/>
    <w:rsid w:val="00D15A8A"/>
    <w:rsid w:val="00D16A3E"/>
    <w:rsid w:val="00D374F6"/>
    <w:rsid w:val="00D44171"/>
    <w:rsid w:val="00D4682D"/>
    <w:rsid w:val="00D52F31"/>
    <w:rsid w:val="00D610E4"/>
    <w:rsid w:val="00D61E47"/>
    <w:rsid w:val="00D75253"/>
    <w:rsid w:val="00D87753"/>
    <w:rsid w:val="00DA3D54"/>
    <w:rsid w:val="00DA75F0"/>
    <w:rsid w:val="00DB6EC9"/>
    <w:rsid w:val="00DB7DA5"/>
    <w:rsid w:val="00DC4144"/>
    <w:rsid w:val="00DC5A50"/>
    <w:rsid w:val="00DD4BD7"/>
    <w:rsid w:val="00DE5CA6"/>
    <w:rsid w:val="00DE7412"/>
    <w:rsid w:val="00DF0AA5"/>
    <w:rsid w:val="00DF7A87"/>
    <w:rsid w:val="00E0020A"/>
    <w:rsid w:val="00E16915"/>
    <w:rsid w:val="00E24039"/>
    <w:rsid w:val="00E3716A"/>
    <w:rsid w:val="00E50CA6"/>
    <w:rsid w:val="00E51644"/>
    <w:rsid w:val="00E5627F"/>
    <w:rsid w:val="00E624CE"/>
    <w:rsid w:val="00E62E68"/>
    <w:rsid w:val="00E6449D"/>
    <w:rsid w:val="00E760D0"/>
    <w:rsid w:val="00E76CA0"/>
    <w:rsid w:val="00E77DAE"/>
    <w:rsid w:val="00E82555"/>
    <w:rsid w:val="00E87C40"/>
    <w:rsid w:val="00E91EB2"/>
    <w:rsid w:val="00E953EE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04226"/>
    <w:rsid w:val="00F14184"/>
    <w:rsid w:val="00F31B54"/>
    <w:rsid w:val="00F354FB"/>
    <w:rsid w:val="00F5026A"/>
    <w:rsid w:val="00F55BB6"/>
    <w:rsid w:val="00F57B25"/>
    <w:rsid w:val="00F57DF5"/>
    <w:rsid w:val="00F71F46"/>
    <w:rsid w:val="00F76055"/>
    <w:rsid w:val="00F77E2C"/>
    <w:rsid w:val="00F92D02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156</cp:revision>
  <dcterms:created xsi:type="dcterms:W3CDTF">2023-09-28T11:45:00Z</dcterms:created>
  <dcterms:modified xsi:type="dcterms:W3CDTF">2024-05-30T13:59:00Z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